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3E1ED0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3F" w:rsidRDefault="00E80A3F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 О М И Т Е Т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>. Череповец, ул. Первомайская, 58</w:t>
                            </w:r>
                          </w:p>
                          <w:p w:rsidR="00E80A3F" w:rsidRDefault="00E80A3F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E80A3F" w:rsidRDefault="00E80A3F" w:rsidP="00901573"/>
                          <w:p w:rsidR="00E80A3F" w:rsidRDefault="00E80A3F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E80A3F" w:rsidRDefault="00E80A3F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E80A3F" w:rsidRDefault="00E80A3F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</w:p>
                    <w:p w:rsidR="00E80A3F" w:rsidRDefault="00E80A3F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E80A3F" w:rsidRDefault="00E80A3F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E80A3F" w:rsidRDefault="00E80A3F" w:rsidP="00901573"/>
                    <w:p w:rsidR="00E80A3F" w:rsidRDefault="00E80A3F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E80A3F" w:rsidRDefault="00E80A3F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A3F" w:rsidRPr="00174967" w:rsidRDefault="00E80A3F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E80A3F" w:rsidRPr="00174967" w:rsidRDefault="00E80A3F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E80A3F" w:rsidRPr="00174967" w:rsidRDefault="00E80A3F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E80A3F" w:rsidRPr="00174967" w:rsidRDefault="00E80A3F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Pr="003E1ED0" w:rsidRDefault="00AA3C48" w:rsidP="00907328">
      <w:pPr>
        <w:pStyle w:val="a8"/>
        <w:ind w:firstLine="567"/>
        <w:rPr>
          <w:sz w:val="26"/>
          <w:szCs w:val="26"/>
        </w:rPr>
      </w:pPr>
    </w:p>
    <w:p w:rsidR="00907328" w:rsidRPr="003E1ED0" w:rsidRDefault="00907328" w:rsidP="00907328">
      <w:pPr>
        <w:pStyle w:val="a8"/>
        <w:ind w:firstLine="567"/>
        <w:rPr>
          <w:sz w:val="26"/>
          <w:szCs w:val="26"/>
        </w:rPr>
      </w:pPr>
      <w:r w:rsidRPr="003E1ED0">
        <w:rPr>
          <w:sz w:val="26"/>
          <w:szCs w:val="26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3E1ED0" w:rsidRDefault="00907328" w:rsidP="00907328">
      <w:pPr>
        <w:pStyle w:val="a8"/>
        <w:ind w:firstLine="567"/>
        <w:rPr>
          <w:sz w:val="26"/>
          <w:szCs w:val="26"/>
        </w:rPr>
      </w:pPr>
    </w:p>
    <w:p w:rsidR="00907328" w:rsidRPr="003E1ED0" w:rsidRDefault="00907328" w:rsidP="00907328">
      <w:pPr>
        <w:pStyle w:val="a8"/>
        <w:ind w:firstLine="540"/>
        <w:jc w:val="center"/>
        <w:rPr>
          <w:bCs/>
          <w:sz w:val="26"/>
          <w:szCs w:val="26"/>
        </w:rPr>
      </w:pPr>
      <w:r w:rsidRPr="003E1ED0">
        <w:rPr>
          <w:bCs/>
          <w:sz w:val="26"/>
          <w:szCs w:val="26"/>
        </w:rPr>
        <w:t>-----</w:t>
      </w:r>
    </w:p>
    <w:p w:rsidR="00907328" w:rsidRPr="003E1ED0" w:rsidRDefault="00907328" w:rsidP="00907328">
      <w:pPr>
        <w:ind w:firstLine="709"/>
        <w:jc w:val="center"/>
        <w:rPr>
          <w:b/>
          <w:sz w:val="26"/>
          <w:szCs w:val="26"/>
        </w:rPr>
      </w:pPr>
    </w:p>
    <w:p w:rsidR="00907328" w:rsidRPr="003E1ED0" w:rsidRDefault="00907328" w:rsidP="00907328">
      <w:pPr>
        <w:ind w:firstLine="709"/>
        <w:jc w:val="center"/>
        <w:rPr>
          <w:b/>
          <w:sz w:val="26"/>
          <w:szCs w:val="26"/>
        </w:rPr>
      </w:pPr>
      <w:r w:rsidRPr="003E1ED0">
        <w:rPr>
          <w:b/>
          <w:sz w:val="26"/>
          <w:szCs w:val="26"/>
        </w:rPr>
        <w:t>ИНФОРМАЦИОННОЕ СООБЩЕНИЕ</w:t>
      </w:r>
    </w:p>
    <w:p w:rsidR="00907328" w:rsidRPr="003E1ED0" w:rsidRDefault="00907328" w:rsidP="00773BCB">
      <w:pPr>
        <w:ind w:firstLine="709"/>
        <w:jc w:val="both"/>
        <w:rPr>
          <w:sz w:val="26"/>
          <w:szCs w:val="26"/>
        </w:rPr>
      </w:pPr>
    </w:p>
    <w:p w:rsidR="0029005A" w:rsidRPr="003E1ED0" w:rsidRDefault="0029005A" w:rsidP="0029005A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1ED0">
        <w:rPr>
          <w:sz w:val="26"/>
          <w:szCs w:val="26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7F73A5" w:rsidRPr="003E1ED0">
        <w:rPr>
          <w:sz w:val="26"/>
          <w:szCs w:val="26"/>
        </w:rPr>
        <w:t>01</w:t>
      </w:r>
      <w:r w:rsidRPr="003E1ED0">
        <w:rPr>
          <w:sz w:val="26"/>
          <w:szCs w:val="26"/>
        </w:rPr>
        <w:t xml:space="preserve"> </w:t>
      </w:r>
      <w:r w:rsidR="007F73A5" w:rsidRPr="003E1ED0">
        <w:rPr>
          <w:sz w:val="26"/>
          <w:szCs w:val="26"/>
        </w:rPr>
        <w:t>августа</w:t>
      </w:r>
      <w:r w:rsidRPr="003E1ED0">
        <w:rPr>
          <w:sz w:val="26"/>
          <w:szCs w:val="26"/>
        </w:rPr>
        <w:t xml:space="preserve"> 2024 года в: 9 час. 00 мин.; 10 час. 00 мин., 11 час. 00 мин.</w:t>
      </w:r>
      <w:r w:rsidR="007F73A5" w:rsidRPr="003E1ED0">
        <w:rPr>
          <w:sz w:val="26"/>
          <w:szCs w:val="26"/>
        </w:rPr>
        <w:t xml:space="preserve"> </w:t>
      </w:r>
      <w:r w:rsidRPr="003E1ED0">
        <w:rPr>
          <w:sz w:val="26"/>
          <w:szCs w:val="26"/>
        </w:rPr>
        <w:t xml:space="preserve">состоялись аукционы в электронной форме по продаже </w:t>
      </w:r>
      <w:r w:rsidR="003C0BC9" w:rsidRPr="003E1ED0">
        <w:rPr>
          <w:sz w:val="26"/>
          <w:szCs w:val="26"/>
        </w:rPr>
        <w:t>земельных участков: по лотам №:</w:t>
      </w:r>
      <w:r w:rsidR="00F461F8" w:rsidRPr="003E1ED0">
        <w:rPr>
          <w:sz w:val="26"/>
          <w:szCs w:val="26"/>
        </w:rPr>
        <w:t xml:space="preserve"> </w:t>
      </w:r>
      <w:r w:rsidR="007F73A5" w:rsidRPr="003E1ED0">
        <w:rPr>
          <w:sz w:val="26"/>
          <w:szCs w:val="26"/>
        </w:rPr>
        <w:t>1, 2</w:t>
      </w:r>
      <w:r w:rsidRPr="003E1ED0">
        <w:rPr>
          <w:sz w:val="26"/>
          <w:szCs w:val="26"/>
        </w:rPr>
        <w:t xml:space="preserve"> – признаны несостоявшимися; по лот</w:t>
      </w:r>
      <w:r w:rsidR="007F73A5" w:rsidRPr="003E1ED0">
        <w:rPr>
          <w:sz w:val="26"/>
          <w:szCs w:val="26"/>
        </w:rPr>
        <w:t xml:space="preserve">у № </w:t>
      </w:r>
      <w:r w:rsidR="00F461F8" w:rsidRPr="003E1ED0">
        <w:rPr>
          <w:sz w:val="26"/>
          <w:szCs w:val="26"/>
        </w:rPr>
        <w:t>3</w:t>
      </w:r>
      <w:r w:rsidR="007F73A5" w:rsidRPr="003E1ED0">
        <w:rPr>
          <w:sz w:val="26"/>
          <w:szCs w:val="26"/>
        </w:rPr>
        <w:t xml:space="preserve"> </w:t>
      </w:r>
      <w:r w:rsidRPr="003E1ED0">
        <w:rPr>
          <w:sz w:val="26"/>
          <w:szCs w:val="26"/>
        </w:rPr>
        <w:t>– признан несостоявшимися, с единственным участником</w:t>
      </w:r>
      <w:r w:rsidR="00E80A3F" w:rsidRPr="003E1ED0">
        <w:rPr>
          <w:sz w:val="26"/>
          <w:szCs w:val="26"/>
        </w:rPr>
        <w:t>.</w:t>
      </w:r>
    </w:p>
    <w:p w:rsidR="00B375BE" w:rsidRPr="003E1ED0" w:rsidRDefault="00B375BE" w:rsidP="005530EB">
      <w:pPr>
        <w:ind w:firstLine="567"/>
        <w:jc w:val="both"/>
        <w:rPr>
          <w:sz w:val="26"/>
          <w:szCs w:val="26"/>
        </w:rPr>
      </w:pPr>
    </w:p>
    <w:p w:rsidR="007F73A5" w:rsidRPr="003E1ED0" w:rsidRDefault="00785646" w:rsidP="007F73A5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 w:rsidRPr="003E1ED0">
        <w:rPr>
          <w:b/>
          <w:sz w:val="26"/>
          <w:szCs w:val="26"/>
        </w:rPr>
        <w:t>ЛОТ № 1.</w:t>
      </w:r>
      <w:r w:rsidRPr="003E1ED0">
        <w:rPr>
          <w:sz w:val="26"/>
          <w:szCs w:val="26"/>
        </w:rPr>
        <w:t xml:space="preserve"> </w:t>
      </w:r>
      <w:r w:rsidR="007F73A5" w:rsidRPr="003E1ED0">
        <w:rPr>
          <w:sz w:val="26"/>
          <w:szCs w:val="26"/>
        </w:rPr>
        <w:t>Продажа в собственность земельного участка с кадастровым номером 35:22:0302028:6776, категория земель – земли населенных пунктов, площадью 945 кв.м, местоположение: Вологодская область, Череповецкий район, Ирдоматское сельское поселение, д. Ирдоматка, разрешенное использование – благоустройство территории.</w:t>
      </w:r>
    </w:p>
    <w:p w:rsidR="007F73A5" w:rsidRPr="003E1ED0" w:rsidRDefault="007F73A5" w:rsidP="007F73A5">
      <w:pPr>
        <w:tabs>
          <w:tab w:val="left" w:pos="567"/>
          <w:tab w:val="left" w:pos="709"/>
        </w:tabs>
        <w:ind w:firstLine="567"/>
        <w:jc w:val="both"/>
        <w:rPr>
          <w:sz w:val="26"/>
          <w:szCs w:val="26"/>
          <w:shd w:val="clear" w:color="auto" w:fill="F8F9FA"/>
        </w:rPr>
      </w:pPr>
      <w:r w:rsidRPr="003E1ED0">
        <w:rPr>
          <w:b/>
          <w:snapToGrid w:val="0"/>
          <w:sz w:val="26"/>
          <w:szCs w:val="26"/>
        </w:rPr>
        <w:t xml:space="preserve">  </w:t>
      </w:r>
      <w:r w:rsidRPr="003E1ED0">
        <w:rPr>
          <w:snapToGrid w:val="0"/>
          <w:sz w:val="26"/>
          <w:szCs w:val="26"/>
        </w:rPr>
        <w:t xml:space="preserve">Ограничения, обременения – </w:t>
      </w:r>
      <w:r w:rsidRPr="003E1ED0">
        <w:rPr>
          <w:sz w:val="26"/>
          <w:szCs w:val="26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</w:t>
      </w:r>
      <w:r w:rsidRPr="003E1ED0">
        <w:rPr>
          <w:sz w:val="26"/>
          <w:szCs w:val="26"/>
          <w:shd w:val="clear" w:color="auto" w:fill="F8F9FA"/>
        </w:rPr>
        <w:t>.</w:t>
      </w:r>
    </w:p>
    <w:p w:rsidR="006C1521" w:rsidRPr="003E1ED0" w:rsidRDefault="007F73A5" w:rsidP="007F73A5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 w:rsidRPr="003E1ED0">
        <w:rPr>
          <w:sz w:val="26"/>
          <w:szCs w:val="26"/>
          <w:shd w:val="clear" w:color="auto" w:fill="FFFFFF" w:themeFill="background1"/>
        </w:rPr>
        <w:t>Для данного земельного участка обеспечен доступ посредством земельного участка с кадастровым номером 35:22:0302005:2453</w:t>
      </w:r>
      <w:r w:rsidR="006C1521" w:rsidRPr="003E1ED0">
        <w:rPr>
          <w:snapToGrid w:val="0"/>
          <w:sz w:val="26"/>
          <w:szCs w:val="26"/>
        </w:rPr>
        <w:t>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rStyle w:val="1"/>
          <w:sz w:val="26"/>
          <w:szCs w:val="26"/>
        </w:rPr>
      </w:pPr>
      <w:r w:rsidRPr="003E1ED0">
        <w:rPr>
          <w:rStyle w:val="1"/>
          <w:sz w:val="26"/>
          <w:szCs w:val="26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snapToGrid w:val="0"/>
          <w:sz w:val="26"/>
          <w:szCs w:val="26"/>
        </w:rPr>
      </w:pPr>
      <w:r w:rsidRPr="003E1ED0">
        <w:rPr>
          <w:rStyle w:val="1"/>
          <w:sz w:val="26"/>
          <w:szCs w:val="26"/>
        </w:rPr>
        <w:t>В случае проведения работ по бурению скважин с целью добычи подземных вод для собственных нужд направляется</w:t>
      </w:r>
      <w:r w:rsidRPr="003E1ED0">
        <w:rPr>
          <w:snapToGrid w:val="0"/>
          <w:sz w:val="26"/>
          <w:szCs w:val="26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3E1ED0">
        <w:rPr>
          <w:sz w:val="26"/>
          <w:szCs w:val="26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</w:t>
      </w:r>
      <w:r w:rsidRPr="003E1ED0">
        <w:rPr>
          <w:sz w:val="26"/>
          <w:szCs w:val="26"/>
        </w:rPr>
        <w:lastRenderedPageBreak/>
        <w:t>собственных нужд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sz w:val="26"/>
          <w:szCs w:val="26"/>
        </w:rPr>
      </w:pPr>
      <w:r w:rsidRPr="003E1ED0">
        <w:rPr>
          <w:snapToGrid w:val="0"/>
          <w:sz w:val="26"/>
          <w:szCs w:val="26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 w:rsidRPr="003E1ED0">
        <w:rPr>
          <w:snapToGrid w:val="0"/>
          <w:sz w:val="26"/>
          <w:szCs w:val="26"/>
        </w:rPr>
        <w:t xml:space="preserve"> </w:t>
      </w:r>
      <w:r w:rsidRPr="003E1ED0">
        <w:rPr>
          <w:snapToGrid w:val="0"/>
          <w:sz w:val="26"/>
          <w:szCs w:val="26"/>
        </w:rPr>
        <w:t>пунктом 2.3 Порядка.</w:t>
      </w:r>
    </w:p>
    <w:p w:rsidR="006C1521" w:rsidRPr="003E1ED0" w:rsidRDefault="004E7659" w:rsidP="006C1521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  <w:r w:rsidRPr="003E1ED0">
        <w:rPr>
          <w:bCs/>
          <w:kern w:val="36"/>
          <w:sz w:val="26"/>
          <w:szCs w:val="26"/>
        </w:rPr>
        <w:t xml:space="preserve">  </w:t>
      </w:r>
      <w:r w:rsidR="007F73A5" w:rsidRPr="003E1ED0">
        <w:rPr>
          <w:bCs/>
          <w:kern w:val="36"/>
          <w:sz w:val="26"/>
          <w:szCs w:val="26"/>
        </w:rPr>
        <w:t xml:space="preserve">Аукцион по лоту № </w:t>
      </w:r>
      <w:r w:rsidR="007F73A5" w:rsidRPr="003E1ED0">
        <w:rPr>
          <w:bCs/>
          <w:kern w:val="36"/>
          <w:sz w:val="26"/>
          <w:szCs w:val="26"/>
        </w:rPr>
        <w:t>1</w:t>
      </w:r>
      <w:r w:rsidR="007F73A5" w:rsidRPr="003E1ED0">
        <w:rPr>
          <w:bCs/>
          <w:kern w:val="36"/>
          <w:sz w:val="26"/>
          <w:szCs w:val="2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3E1ED0" w:rsidRDefault="00477911" w:rsidP="00477911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7F73A5" w:rsidRPr="003E1ED0" w:rsidRDefault="00A337B1" w:rsidP="007F73A5">
      <w:pPr>
        <w:shd w:val="clear" w:color="auto" w:fill="FFFFFF"/>
        <w:ind w:firstLine="709"/>
        <w:jc w:val="both"/>
        <w:rPr>
          <w:sz w:val="26"/>
          <w:szCs w:val="26"/>
        </w:rPr>
      </w:pPr>
      <w:r w:rsidRPr="003E1ED0">
        <w:rPr>
          <w:b/>
          <w:sz w:val="26"/>
          <w:szCs w:val="26"/>
        </w:rPr>
        <w:t>ЛОТ 2.</w:t>
      </w:r>
      <w:r w:rsidRPr="003E1ED0">
        <w:rPr>
          <w:sz w:val="26"/>
          <w:szCs w:val="26"/>
        </w:rPr>
        <w:t xml:space="preserve">  </w:t>
      </w:r>
      <w:r w:rsidR="007F73A5" w:rsidRPr="003E1ED0">
        <w:rPr>
          <w:sz w:val="26"/>
          <w:szCs w:val="26"/>
        </w:rPr>
        <w:t xml:space="preserve">Продажа права на заключение договора аренды земельного участка с кадастровым номером 35:22:0303034:3327,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10000 кв.м, местоположение: Вологодская область, Череповецкий район, сельское поселение Югское, разрешенное использование – ремонт автомобилей. </w:t>
      </w:r>
    </w:p>
    <w:p w:rsidR="003C0BC9" w:rsidRPr="003E1ED0" w:rsidRDefault="003C0BC9" w:rsidP="007F73A5">
      <w:pPr>
        <w:pStyle w:val="a6"/>
        <w:ind w:left="0" w:firstLine="709"/>
        <w:jc w:val="both"/>
        <w:rPr>
          <w:rStyle w:val="1"/>
          <w:sz w:val="26"/>
          <w:szCs w:val="26"/>
        </w:rPr>
      </w:pPr>
      <w:r w:rsidRPr="003E1ED0">
        <w:rPr>
          <w:snapToGrid w:val="0"/>
          <w:sz w:val="26"/>
          <w:szCs w:val="26"/>
        </w:rPr>
        <w:t xml:space="preserve">Ограничения, обременения – </w:t>
      </w:r>
      <w:r w:rsidRPr="003E1ED0">
        <w:rPr>
          <w:color w:val="000000"/>
          <w:sz w:val="26"/>
          <w:szCs w:val="26"/>
          <w:shd w:val="clear" w:color="auto" w:fill="FFFFFF"/>
        </w:rPr>
        <w:t>отсутствуют</w:t>
      </w:r>
      <w:r w:rsidRPr="003E1ED0">
        <w:rPr>
          <w:rStyle w:val="1"/>
          <w:sz w:val="26"/>
          <w:szCs w:val="26"/>
        </w:rPr>
        <w:t>.</w:t>
      </w:r>
    </w:p>
    <w:p w:rsidR="003C0BC9" w:rsidRPr="003E1ED0" w:rsidRDefault="003C0BC9" w:rsidP="003C0BC9">
      <w:pPr>
        <w:shd w:val="clear" w:color="auto" w:fill="FFFFFF"/>
        <w:ind w:firstLine="709"/>
        <w:jc w:val="both"/>
        <w:rPr>
          <w:rStyle w:val="1"/>
          <w:sz w:val="26"/>
          <w:szCs w:val="26"/>
        </w:rPr>
      </w:pPr>
      <w:r w:rsidRPr="003E1ED0">
        <w:rPr>
          <w:rStyle w:val="1"/>
          <w:sz w:val="26"/>
          <w:szCs w:val="26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3C0BC9" w:rsidRPr="003E1ED0" w:rsidRDefault="004E7659" w:rsidP="003C0BC9">
      <w:pPr>
        <w:shd w:val="clear" w:color="auto" w:fill="FFFFFF"/>
        <w:ind w:firstLine="567"/>
        <w:jc w:val="both"/>
        <w:rPr>
          <w:snapToGrid w:val="0"/>
          <w:sz w:val="26"/>
          <w:szCs w:val="26"/>
        </w:rPr>
      </w:pPr>
      <w:r w:rsidRPr="003E1ED0">
        <w:rPr>
          <w:rStyle w:val="1"/>
          <w:sz w:val="26"/>
          <w:szCs w:val="26"/>
        </w:rPr>
        <w:t xml:space="preserve">  </w:t>
      </w:r>
      <w:r w:rsidR="003C0BC9" w:rsidRPr="003E1ED0">
        <w:rPr>
          <w:rStyle w:val="1"/>
          <w:sz w:val="26"/>
          <w:szCs w:val="26"/>
        </w:rPr>
        <w:t>В случае проведения работ по бурению скважин с целью добычи подземных вод для собственных нужд направляется</w:t>
      </w:r>
      <w:r w:rsidR="003C0BC9" w:rsidRPr="003E1ED0">
        <w:rPr>
          <w:snapToGrid w:val="0"/>
          <w:sz w:val="26"/>
          <w:szCs w:val="26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C0BC9" w:rsidRPr="003E1ED0" w:rsidRDefault="003C0BC9" w:rsidP="003C0BC9">
      <w:pPr>
        <w:shd w:val="clear" w:color="auto" w:fill="FFFFFF"/>
        <w:ind w:firstLine="709"/>
        <w:jc w:val="both"/>
        <w:rPr>
          <w:snapToGrid w:val="0"/>
          <w:sz w:val="26"/>
          <w:szCs w:val="26"/>
        </w:rPr>
      </w:pPr>
      <w:r w:rsidRPr="003E1ED0">
        <w:rPr>
          <w:snapToGrid w:val="0"/>
          <w:sz w:val="26"/>
          <w:szCs w:val="26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 w:rsidRPr="003E1ED0">
        <w:rPr>
          <w:snapToGrid w:val="0"/>
          <w:sz w:val="26"/>
          <w:szCs w:val="26"/>
        </w:rPr>
        <w:t xml:space="preserve"> </w:t>
      </w:r>
      <w:r w:rsidRPr="003E1ED0">
        <w:rPr>
          <w:snapToGrid w:val="0"/>
          <w:sz w:val="26"/>
          <w:szCs w:val="26"/>
        </w:rPr>
        <w:t>пунктом 2.3 Порядка.</w:t>
      </w:r>
    </w:p>
    <w:p w:rsidR="003C0BC9" w:rsidRPr="003E1ED0" w:rsidRDefault="007F73A5" w:rsidP="004E765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  <w:r w:rsidRPr="003E1ED0">
        <w:rPr>
          <w:bCs/>
          <w:kern w:val="36"/>
          <w:sz w:val="26"/>
          <w:szCs w:val="26"/>
        </w:rPr>
        <w:t xml:space="preserve">Аукцион по лоту № </w:t>
      </w:r>
      <w:r w:rsidRPr="003E1ED0">
        <w:rPr>
          <w:bCs/>
          <w:kern w:val="36"/>
          <w:sz w:val="26"/>
          <w:szCs w:val="26"/>
        </w:rPr>
        <w:t>2</w:t>
      </w:r>
      <w:r w:rsidRPr="003E1ED0">
        <w:rPr>
          <w:bCs/>
          <w:kern w:val="36"/>
          <w:sz w:val="26"/>
          <w:szCs w:val="2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524456" w:rsidRPr="003E1ED0" w:rsidRDefault="00524456" w:rsidP="005D055E">
      <w:pPr>
        <w:shd w:val="clear" w:color="auto" w:fill="FFFFFF"/>
        <w:ind w:firstLine="567"/>
        <w:jc w:val="both"/>
        <w:rPr>
          <w:bCs/>
          <w:kern w:val="36"/>
          <w:sz w:val="26"/>
          <w:szCs w:val="26"/>
        </w:rPr>
      </w:pPr>
    </w:p>
    <w:p w:rsidR="007F73A5" w:rsidRPr="003E1ED0" w:rsidRDefault="002A0A0D" w:rsidP="007F73A5">
      <w:pPr>
        <w:shd w:val="clear" w:color="auto" w:fill="FFFFFF"/>
        <w:ind w:firstLine="709"/>
        <w:jc w:val="both"/>
        <w:rPr>
          <w:sz w:val="26"/>
          <w:szCs w:val="26"/>
        </w:rPr>
      </w:pPr>
      <w:r w:rsidRPr="003E1ED0">
        <w:rPr>
          <w:b/>
          <w:sz w:val="26"/>
          <w:szCs w:val="26"/>
        </w:rPr>
        <w:t>Л</w:t>
      </w:r>
      <w:r w:rsidR="00785646" w:rsidRPr="003E1ED0">
        <w:rPr>
          <w:b/>
          <w:sz w:val="26"/>
          <w:szCs w:val="26"/>
        </w:rPr>
        <w:t>ОТ</w:t>
      </w:r>
      <w:r w:rsidRPr="003E1ED0">
        <w:rPr>
          <w:b/>
          <w:sz w:val="26"/>
          <w:szCs w:val="26"/>
        </w:rPr>
        <w:t xml:space="preserve"> № 3.</w:t>
      </w:r>
      <w:r w:rsidRPr="003E1ED0">
        <w:rPr>
          <w:sz w:val="26"/>
          <w:szCs w:val="26"/>
        </w:rPr>
        <w:t xml:space="preserve"> </w:t>
      </w:r>
      <w:r w:rsidR="007F73A5" w:rsidRPr="003E1ED0">
        <w:rPr>
          <w:sz w:val="26"/>
          <w:szCs w:val="26"/>
        </w:rPr>
        <w:t>Продажа в собственность земельного участка с кадастровым номером 35:22:0111025:1941, категория земель – земли населенных пунктов, площадью 346 кв.м, местоположение: Вологодская область, Череповецкий район, Малечкинское сельское поселение, п. Малечкино, разрешенное использование – складские площадки-6.9.1 (без права строительства).</w:t>
      </w:r>
    </w:p>
    <w:p w:rsidR="0089466B" w:rsidRPr="003E1ED0" w:rsidRDefault="007F73A5" w:rsidP="007F73A5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8F9FA"/>
        </w:rPr>
      </w:pPr>
      <w:r w:rsidRPr="003E1ED0">
        <w:rPr>
          <w:snapToGrid w:val="0"/>
          <w:sz w:val="26"/>
          <w:szCs w:val="26"/>
        </w:rPr>
        <w:lastRenderedPageBreak/>
        <w:t>Ограничения, обременения – приаэродромная территория аэродрома гражданской авиации Череповец.</w:t>
      </w:r>
    </w:p>
    <w:p w:rsidR="0089466B" w:rsidRPr="003E1ED0" w:rsidRDefault="004E7659" w:rsidP="0089466B">
      <w:pPr>
        <w:tabs>
          <w:tab w:val="left" w:pos="567"/>
          <w:tab w:val="left" w:pos="709"/>
        </w:tabs>
        <w:ind w:firstLine="567"/>
        <w:jc w:val="both"/>
        <w:rPr>
          <w:rStyle w:val="1"/>
          <w:sz w:val="26"/>
          <w:szCs w:val="26"/>
        </w:rPr>
      </w:pPr>
      <w:r w:rsidRPr="003E1ED0">
        <w:rPr>
          <w:rStyle w:val="1"/>
          <w:sz w:val="26"/>
          <w:szCs w:val="26"/>
        </w:rPr>
        <w:t xml:space="preserve">  </w:t>
      </w:r>
      <w:r w:rsidR="0089466B" w:rsidRPr="003E1ED0">
        <w:rPr>
          <w:rStyle w:val="1"/>
          <w:sz w:val="26"/>
          <w:szCs w:val="26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89466B" w:rsidRPr="003E1ED0" w:rsidRDefault="004E7659" w:rsidP="0089466B">
      <w:pPr>
        <w:shd w:val="clear" w:color="auto" w:fill="FFFFFF"/>
        <w:ind w:firstLine="567"/>
        <w:jc w:val="both"/>
        <w:rPr>
          <w:snapToGrid w:val="0"/>
          <w:sz w:val="26"/>
          <w:szCs w:val="26"/>
        </w:rPr>
      </w:pPr>
      <w:r w:rsidRPr="003E1ED0">
        <w:rPr>
          <w:rStyle w:val="1"/>
          <w:sz w:val="26"/>
          <w:szCs w:val="26"/>
        </w:rPr>
        <w:t xml:space="preserve">  </w:t>
      </w:r>
      <w:r w:rsidR="0089466B" w:rsidRPr="003E1ED0">
        <w:rPr>
          <w:rStyle w:val="1"/>
          <w:sz w:val="26"/>
          <w:szCs w:val="26"/>
        </w:rPr>
        <w:t>В случае проведения работ по бурению скважин с целью добычи подземных вод для собственных нужд направляется</w:t>
      </w:r>
      <w:r w:rsidR="0089466B" w:rsidRPr="003E1ED0">
        <w:rPr>
          <w:snapToGrid w:val="0"/>
          <w:sz w:val="26"/>
          <w:szCs w:val="26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9466B" w:rsidRPr="003E1ED0" w:rsidRDefault="0089466B" w:rsidP="0089466B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3E1ED0">
        <w:rPr>
          <w:snapToGrid w:val="0"/>
          <w:sz w:val="26"/>
          <w:szCs w:val="26"/>
        </w:rPr>
        <w:t xml:space="preserve"> </w:t>
      </w:r>
      <w:r w:rsidR="004E7659" w:rsidRPr="003E1ED0">
        <w:rPr>
          <w:snapToGrid w:val="0"/>
          <w:sz w:val="26"/>
          <w:szCs w:val="26"/>
        </w:rPr>
        <w:t xml:space="preserve">  </w:t>
      </w:r>
      <w:r w:rsidRPr="003E1ED0">
        <w:rPr>
          <w:snapToGrid w:val="0"/>
          <w:sz w:val="26"/>
          <w:szCs w:val="26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9466B" w:rsidRPr="003E1ED0" w:rsidRDefault="004E7659" w:rsidP="004E765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  <w:r w:rsidRPr="003E1ED0">
        <w:rPr>
          <w:bCs/>
          <w:kern w:val="36"/>
          <w:sz w:val="26"/>
          <w:szCs w:val="26"/>
        </w:rPr>
        <w:t xml:space="preserve">  </w:t>
      </w:r>
      <w:r w:rsidR="0089466B" w:rsidRPr="003E1ED0">
        <w:rPr>
          <w:bCs/>
          <w:kern w:val="36"/>
          <w:sz w:val="26"/>
          <w:szCs w:val="26"/>
        </w:rPr>
        <w:t>Единственным участником аукциона по лоту №3</w:t>
      </w:r>
      <w:r w:rsidR="0089466B" w:rsidRPr="003E1ED0">
        <w:rPr>
          <w:sz w:val="26"/>
          <w:szCs w:val="26"/>
        </w:rPr>
        <w:t xml:space="preserve"> признан </w:t>
      </w:r>
      <w:r w:rsidR="003E1ED0" w:rsidRPr="003E1ED0">
        <w:rPr>
          <w:sz w:val="26"/>
          <w:szCs w:val="26"/>
        </w:rPr>
        <w:t>Суворов Е.С.</w:t>
      </w:r>
      <w:r w:rsidR="0089466B" w:rsidRPr="003E1ED0">
        <w:rPr>
          <w:sz w:val="26"/>
          <w:szCs w:val="26"/>
        </w:rPr>
        <w:t xml:space="preserve">, </w:t>
      </w:r>
      <w:r w:rsidR="0089466B" w:rsidRPr="003E1ED0">
        <w:rPr>
          <w:bCs/>
          <w:kern w:val="36"/>
          <w:sz w:val="26"/>
          <w:szCs w:val="26"/>
        </w:rPr>
        <w:t xml:space="preserve">единственный участник аукциона приобрел земельный участок за </w:t>
      </w:r>
      <w:r w:rsidR="003E1ED0" w:rsidRPr="003E1ED0">
        <w:rPr>
          <w:sz w:val="26"/>
          <w:szCs w:val="26"/>
        </w:rPr>
        <w:t>281</w:t>
      </w:r>
      <w:r w:rsidR="0089466B" w:rsidRPr="003E1ED0">
        <w:rPr>
          <w:sz w:val="26"/>
          <w:szCs w:val="26"/>
        </w:rPr>
        <w:t xml:space="preserve"> 000 </w:t>
      </w:r>
      <w:r w:rsidR="0089466B" w:rsidRPr="003E1ED0">
        <w:rPr>
          <w:bCs/>
          <w:kern w:val="36"/>
          <w:sz w:val="26"/>
          <w:szCs w:val="26"/>
        </w:rPr>
        <w:t>рублей.</w:t>
      </w:r>
    </w:p>
    <w:p w:rsidR="00156B90" w:rsidRPr="003E1ED0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ind w:firstLine="709"/>
        <w:jc w:val="both"/>
        <w:rPr>
          <w:bCs/>
          <w:kern w:val="36"/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</w:p>
    <w:p w:rsidR="00152F67" w:rsidRPr="003E1ED0" w:rsidRDefault="00152F67" w:rsidP="00152F67">
      <w:pPr>
        <w:shd w:val="clear" w:color="auto" w:fill="FFFFFF"/>
        <w:ind w:firstLine="709"/>
        <w:jc w:val="both"/>
        <w:rPr>
          <w:bCs/>
          <w:kern w:val="36"/>
          <w:sz w:val="26"/>
          <w:szCs w:val="26"/>
        </w:rPr>
      </w:pPr>
    </w:p>
    <w:p w:rsidR="00152F67" w:rsidRPr="003E1ED0" w:rsidRDefault="00152F67" w:rsidP="00C86D94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</w:p>
    <w:p w:rsidR="00D36D68" w:rsidRPr="003E1ED0" w:rsidRDefault="003E1ED0" w:rsidP="00455A9A">
      <w:pPr>
        <w:rPr>
          <w:sz w:val="26"/>
          <w:szCs w:val="26"/>
        </w:rPr>
      </w:pPr>
      <w:r w:rsidRPr="003E1ED0">
        <w:rPr>
          <w:sz w:val="26"/>
          <w:szCs w:val="26"/>
        </w:rPr>
        <w:t>И.о. п</w:t>
      </w:r>
      <w:r w:rsidR="006C1044" w:rsidRPr="003E1ED0">
        <w:rPr>
          <w:sz w:val="26"/>
          <w:szCs w:val="26"/>
        </w:rPr>
        <w:t>редседател</w:t>
      </w:r>
      <w:r w:rsidRPr="003E1ED0">
        <w:rPr>
          <w:sz w:val="26"/>
          <w:szCs w:val="26"/>
        </w:rPr>
        <w:t>я</w:t>
      </w:r>
      <w:r w:rsidR="006C1044" w:rsidRPr="003E1ED0">
        <w:rPr>
          <w:sz w:val="26"/>
          <w:szCs w:val="26"/>
        </w:rPr>
        <w:t xml:space="preserve"> Комитета                                      </w:t>
      </w:r>
      <w:r w:rsidR="004D56B1" w:rsidRPr="003E1ED0">
        <w:rPr>
          <w:sz w:val="26"/>
          <w:szCs w:val="26"/>
        </w:rPr>
        <w:t xml:space="preserve">   </w:t>
      </w:r>
      <w:bookmarkStart w:id="0" w:name="_GoBack"/>
      <w:bookmarkEnd w:id="0"/>
      <w:r w:rsidR="004D56B1" w:rsidRPr="003E1ED0">
        <w:rPr>
          <w:sz w:val="26"/>
          <w:szCs w:val="26"/>
        </w:rPr>
        <w:t xml:space="preserve">          </w:t>
      </w:r>
      <w:r w:rsidR="00D5018F" w:rsidRPr="003E1ED0">
        <w:rPr>
          <w:sz w:val="26"/>
          <w:szCs w:val="26"/>
        </w:rPr>
        <w:t xml:space="preserve">        </w:t>
      </w:r>
      <w:r w:rsidR="006C1044" w:rsidRPr="003E1ED0">
        <w:rPr>
          <w:sz w:val="26"/>
          <w:szCs w:val="26"/>
        </w:rPr>
        <w:t xml:space="preserve">  </w:t>
      </w:r>
      <w:r w:rsidR="00582F8D" w:rsidRPr="003E1ED0">
        <w:rPr>
          <w:sz w:val="26"/>
          <w:szCs w:val="26"/>
        </w:rPr>
        <w:t xml:space="preserve">       </w:t>
      </w:r>
      <w:r w:rsidR="005D19A1" w:rsidRPr="003E1ED0">
        <w:rPr>
          <w:sz w:val="26"/>
          <w:szCs w:val="26"/>
        </w:rPr>
        <w:t xml:space="preserve"> </w:t>
      </w:r>
      <w:r w:rsidRPr="003E1ED0">
        <w:rPr>
          <w:sz w:val="26"/>
          <w:szCs w:val="26"/>
        </w:rPr>
        <w:t>Е.Г. Проничева</w:t>
      </w:r>
    </w:p>
    <w:p w:rsidR="001F7CDE" w:rsidRPr="003E1ED0" w:rsidRDefault="001F7CDE" w:rsidP="00455A9A">
      <w:pPr>
        <w:rPr>
          <w:sz w:val="26"/>
          <w:szCs w:val="26"/>
        </w:rPr>
      </w:pPr>
    </w:p>
    <w:p w:rsidR="001F7CDE" w:rsidRPr="003E1ED0" w:rsidRDefault="001F7CDE" w:rsidP="00455A9A">
      <w:pPr>
        <w:rPr>
          <w:sz w:val="26"/>
          <w:szCs w:val="26"/>
        </w:rPr>
      </w:pPr>
    </w:p>
    <w:p w:rsidR="001F7CDE" w:rsidRPr="003E1ED0" w:rsidRDefault="001F7CDE" w:rsidP="00455A9A">
      <w:pPr>
        <w:rPr>
          <w:sz w:val="26"/>
          <w:szCs w:val="26"/>
        </w:rPr>
      </w:pPr>
    </w:p>
    <w:p w:rsidR="00D36D68" w:rsidRPr="003E1ED0" w:rsidRDefault="00D36D68" w:rsidP="00455A9A">
      <w:pPr>
        <w:rPr>
          <w:sz w:val="26"/>
          <w:szCs w:val="26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2F67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05A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3A0A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53E5F"/>
    <w:rsid w:val="003611D2"/>
    <w:rsid w:val="00374133"/>
    <w:rsid w:val="0038008F"/>
    <w:rsid w:val="0038679F"/>
    <w:rsid w:val="00387B2A"/>
    <w:rsid w:val="00394615"/>
    <w:rsid w:val="00396347"/>
    <w:rsid w:val="00396E3D"/>
    <w:rsid w:val="003A020D"/>
    <w:rsid w:val="003A2C71"/>
    <w:rsid w:val="003B1055"/>
    <w:rsid w:val="003B7396"/>
    <w:rsid w:val="003B77C9"/>
    <w:rsid w:val="003C0BC9"/>
    <w:rsid w:val="003C18CC"/>
    <w:rsid w:val="003D75E8"/>
    <w:rsid w:val="003E1ED0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06ED4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E7659"/>
    <w:rsid w:val="004F1154"/>
    <w:rsid w:val="004F21FA"/>
    <w:rsid w:val="004F29CE"/>
    <w:rsid w:val="004F4B7F"/>
    <w:rsid w:val="004F6F92"/>
    <w:rsid w:val="005034A0"/>
    <w:rsid w:val="00520171"/>
    <w:rsid w:val="00521F9C"/>
    <w:rsid w:val="005238F2"/>
    <w:rsid w:val="00524456"/>
    <w:rsid w:val="00530BFF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E5F97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32B2"/>
    <w:rsid w:val="006572E5"/>
    <w:rsid w:val="00657C05"/>
    <w:rsid w:val="00675EE7"/>
    <w:rsid w:val="00683A9F"/>
    <w:rsid w:val="00684330"/>
    <w:rsid w:val="006861BE"/>
    <w:rsid w:val="00697AC3"/>
    <w:rsid w:val="006A4430"/>
    <w:rsid w:val="006A54BD"/>
    <w:rsid w:val="006B06DC"/>
    <w:rsid w:val="006B1231"/>
    <w:rsid w:val="006B3CEB"/>
    <w:rsid w:val="006B68AC"/>
    <w:rsid w:val="006C1044"/>
    <w:rsid w:val="006C1521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5D4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3238"/>
    <w:rsid w:val="007D4EFC"/>
    <w:rsid w:val="007E2CBE"/>
    <w:rsid w:val="007F0E63"/>
    <w:rsid w:val="007F73A5"/>
    <w:rsid w:val="00800F1A"/>
    <w:rsid w:val="00802F56"/>
    <w:rsid w:val="00803384"/>
    <w:rsid w:val="00806B09"/>
    <w:rsid w:val="00806D47"/>
    <w:rsid w:val="00807C7A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466B"/>
    <w:rsid w:val="0089764B"/>
    <w:rsid w:val="008A1E98"/>
    <w:rsid w:val="008B23F5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19A5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07A59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B0452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651C1"/>
    <w:rsid w:val="00C675DC"/>
    <w:rsid w:val="00C7546E"/>
    <w:rsid w:val="00C765A8"/>
    <w:rsid w:val="00C8048F"/>
    <w:rsid w:val="00C8076F"/>
    <w:rsid w:val="00C8634C"/>
    <w:rsid w:val="00C86D94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0A3F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461F8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E1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E1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0900F-C0B2-4EA1-8898-6A2A650B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2024-08-01T06:06:00Z</cp:lastPrinted>
  <dcterms:created xsi:type="dcterms:W3CDTF">2024-08-01T06:06:00Z</dcterms:created>
  <dcterms:modified xsi:type="dcterms:W3CDTF">2024-08-01T06:06:00Z</dcterms:modified>
</cp:coreProperties>
</file>